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E" w:rsidRDefault="00CC0C2E" w:rsidP="00CC0C2E">
      <w:pPr>
        <w:jc w:val="right"/>
        <w:rPr>
          <w:sz w:val="24"/>
        </w:rPr>
      </w:pPr>
    </w:p>
    <w:p w:rsidR="00CC0C2E" w:rsidRDefault="00CC0C2E" w:rsidP="00CC0C2E">
      <w:pPr>
        <w:jc w:val="right"/>
        <w:rPr>
          <w:sz w:val="24"/>
        </w:rPr>
      </w:pPr>
      <w:r>
        <w:rPr>
          <w:sz w:val="24"/>
        </w:rPr>
        <w:t>Sulechów, dnia 29.04.2011 r.</w:t>
      </w:r>
    </w:p>
    <w:p w:rsidR="00CC0C2E" w:rsidRDefault="00CC0C2E" w:rsidP="00CC0C2E">
      <w:pPr>
        <w:jc w:val="both"/>
        <w:rPr>
          <w:sz w:val="24"/>
        </w:rPr>
      </w:pPr>
    </w:p>
    <w:p w:rsidR="00CC0C2E" w:rsidRDefault="00CC0C2E" w:rsidP="00CC0C2E">
      <w:pPr>
        <w:jc w:val="both"/>
        <w:rPr>
          <w:sz w:val="24"/>
        </w:rPr>
      </w:pPr>
      <w:r>
        <w:rPr>
          <w:sz w:val="24"/>
        </w:rPr>
        <w:t>Nasz znak: ZP.6733.7.2011</w:t>
      </w:r>
    </w:p>
    <w:p w:rsidR="00CC0C2E" w:rsidRDefault="00CC0C2E" w:rsidP="00CC0C2E">
      <w:pPr>
        <w:jc w:val="center"/>
        <w:rPr>
          <w:b/>
          <w:sz w:val="32"/>
        </w:rPr>
      </w:pPr>
    </w:p>
    <w:p w:rsidR="00CC0C2E" w:rsidRDefault="00CC0C2E" w:rsidP="00CC0C2E">
      <w:pPr>
        <w:rPr>
          <w:b/>
          <w:sz w:val="36"/>
        </w:rPr>
      </w:pPr>
    </w:p>
    <w:p w:rsidR="00CC0C2E" w:rsidRDefault="00CC0C2E" w:rsidP="00CC0C2E">
      <w:pPr>
        <w:rPr>
          <w:b/>
          <w:sz w:val="36"/>
        </w:rPr>
      </w:pPr>
    </w:p>
    <w:p w:rsidR="00CC0C2E" w:rsidRDefault="00CC0C2E" w:rsidP="00CC0C2E">
      <w:pPr>
        <w:rPr>
          <w:b/>
          <w:sz w:val="36"/>
        </w:rPr>
      </w:pPr>
    </w:p>
    <w:p w:rsidR="00CC0C2E" w:rsidRDefault="00CC0C2E" w:rsidP="00CC0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CC0C2E" w:rsidRDefault="00CC0C2E" w:rsidP="00CC0C2E">
      <w:pPr>
        <w:jc w:val="center"/>
        <w:rPr>
          <w:b/>
          <w:sz w:val="32"/>
          <w:szCs w:val="32"/>
        </w:rPr>
      </w:pPr>
    </w:p>
    <w:p w:rsidR="00CC0C2E" w:rsidRDefault="00CC0C2E" w:rsidP="00CC0C2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C0C2E" w:rsidRDefault="00CC0C2E" w:rsidP="00CC0C2E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(Dz. U. Nr 80 poz. 717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 xml:space="preserve">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napowietrznej linii energetycznej 15kV oraz stacji transformatorowej na działkach nr 12/2, 258, 263/1 położonych w obrębie Obłotne oraz na działkach nr 6, 9/7 14/46 położonych w obrębie Kruszyna</w:t>
      </w:r>
      <w:r>
        <w:rPr>
          <w:b/>
          <w:sz w:val="24"/>
          <w:szCs w:val="24"/>
        </w:rPr>
        <w:t>.</w:t>
      </w:r>
    </w:p>
    <w:p w:rsidR="00CC0C2E" w:rsidRDefault="00CC0C2E" w:rsidP="00CC0C2E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EE05D0" w:rsidRDefault="00EE05D0"/>
    <w:sectPr w:rsidR="00EE05D0" w:rsidSect="00EE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C2E"/>
    <w:rsid w:val="00CC0C2E"/>
    <w:rsid w:val="00E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</cp:revision>
  <dcterms:created xsi:type="dcterms:W3CDTF">2011-04-29T09:41:00Z</dcterms:created>
  <dcterms:modified xsi:type="dcterms:W3CDTF">2011-04-29T09:41:00Z</dcterms:modified>
</cp:coreProperties>
</file>